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A" w:rsidRDefault="00336412">
      <w:r>
        <w:t xml:space="preserve">EXAMEN ECOLOGÍA  FINAL  (I TERMINO  2010-211) </w:t>
      </w:r>
      <w:r w:rsidR="004B0CCD">
        <w:t xml:space="preserve">  FILA  1</w:t>
      </w:r>
    </w:p>
    <w:p w:rsidR="00336412" w:rsidRDefault="00336412">
      <w:r>
        <w:t>SOBRE  60 PUNTOS TOTALES</w:t>
      </w:r>
    </w:p>
    <w:p w:rsidR="00336412" w:rsidRDefault="00336412" w:rsidP="00336412">
      <w:pPr>
        <w:pStyle w:val="Prrafodelista"/>
        <w:numPr>
          <w:ilvl w:val="0"/>
          <w:numId w:val="1"/>
        </w:numPr>
      </w:pPr>
      <w:r>
        <w:t>DEL CASO DE ESTUDIO AGUAS SERVIDAS VAN A PARAR AL RIO SIN TRATAMIENTO, DESARROLLAR EL FLUJOGRAMA DE PROCESOS DE TRATAMIENTO  Y EXPLICAR EN QUE CONSISTE CADA NIVEL Y LOS ELEMENTOS QUE USA ACTUALMENTE  EL SISTEMA.( 10 PUNTOS)</w:t>
      </w:r>
    </w:p>
    <w:p w:rsidR="00336412" w:rsidRDefault="00336412" w:rsidP="00336412">
      <w:pPr>
        <w:pStyle w:val="Prrafodelista"/>
        <w:numPr>
          <w:ilvl w:val="0"/>
          <w:numId w:val="1"/>
        </w:numPr>
      </w:pPr>
      <w:r>
        <w:t>EXPLICAR QUE ES EFECTO INVERNADERO  Y  QUE AGENTES CONTAMINANTES  SON LOS RESPONSABLES DEL EFECTO INVERNADERO.( 10 PUNTOS)</w:t>
      </w:r>
    </w:p>
    <w:p w:rsidR="00336412" w:rsidRDefault="00336412" w:rsidP="00336412">
      <w:pPr>
        <w:pStyle w:val="Prrafodelista"/>
        <w:numPr>
          <w:ilvl w:val="0"/>
          <w:numId w:val="1"/>
        </w:numPr>
      </w:pPr>
      <w:r>
        <w:t>EXPLICAR LOS TRES MECANISMOS DE CONTROL ATMOSFÈRICOS, PARA QUE SIRVEN Y QUÈ TIPO CONTAMINANTES CONTROLAN CADA UNO.</w:t>
      </w:r>
      <w:r w:rsidR="00C17C0A" w:rsidRPr="00C17C0A">
        <w:t xml:space="preserve"> </w:t>
      </w:r>
      <w:r w:rsidR="00C17C0A">
        <w:t>.( 10 PUNTOS)</w:t>
      </w:r>
    </w:p>
    <w:p w:rsidR="004B0CCD" w:rsidRDefault="004B0CCD" w:rsidP="004B0CCD">
      <w:pPr>
        <w:pStyle w:val="Prrafodelista"/>
        <w:numPr>
          <w:ilvl w:val="0"/>
          <w:numId w:val="1"/>
        </w:numPr>
      </w:pPr>
      <w:r>
        <w:t xml:space="preserve">EXPLICAR QUE ES INFORMACIÓN ASIMÈTRICA </w:t>
      </w:r>
      <w:r w:rsidR="00C17C0A">
        <w:t xml:space="preserve">RELACIONADA CON GENERACIÓN DE DESECHOS SÒLIDOS </w:t>
      </w:r>
      <w:r>
        <w:t>Y COMO SE PRODUCE</w:t>
      </w:r>
      <w:r w:rsidR="00C17C0A">
        <w:t xml:space="preserve"> .( 10 PUNTOS)</w:t>
      </w:r>
    </w:p>
    <w:p w:rsidR="004B0CCD" w:rsidRDefault="004B0CCD" w:rsidP="004B0CCD">
      <w:pPr>
        <w:pStyle w:val="Prrafodelista"/>
        <w:numPr>
          <w:ilvl w:val="0"/>
          <w:numId w:val="1"/>
        </w:numPr>
      </w:pPr>
      <w:r>
        <w:t>EXPLICAR  DETALLADAMENTE 5 ASPECTOS E IMPACTOS AMBIENTALES  QUE SE OBSERVARON DURANTE EL ACCIDENTE DE CHERNOBYL</w:t>
      </w:r>
      <w:r w:rsidR="00C17C0A">
        <w:t>.( 10 PUNTOS)</w:t>
      </w:r>
    </w:p>
    <w:p w:rsidR="004B0CCD" w:rsidRDefault="004B0CCD" w:rsidP="00336412">
      <w:pPr>
        <w:pStyle w:val="Prrafodelista"/>
        <w:numPr>
          <w:ilvl w:val="0"/>
          <w:numId w:val="1"/>
        </w:numPr>
      </w:pPr>
      <w:r>
        <w:t>EXPLICAR DETALLADAMENTE Y RAZONE : 5 PUNTOS A FAVOR Y 5 PUNTOS EN CONTRA DEL CASO DE ESTUDIO DE ENTER</w:t>
      </w:r>
      <w:r w:rsidR="00C17C0A">
        <w:t>RAR  CO2  EN EL MAR.( 10 PUNTOS)</w:t>
      </w:r>
    </w:p>
    <w:p w:rsidR="004B0CCD" w:rsidRDefault="004B0CCD" w:rsidP="004B0CCD"/>
    <w:p w:rsidR="004B0CCD" w:rsidRDefault="004B0CCD" w:rsidP="004B0CCD">
      <w:r>
        <w:t>EXAMEN ECOLOGÍA  FINAL  (I TERMINO  2010-211)  FILA  2</w:t>
      </w:r>
    </w:p>
    <w:p w:rsidR="004B0CCD" w:rsidRDefault="004B0CCD" w:rsidP="004B0CCD">
      <w:r>
        <w:t>SOBRE  60 PUNTOS TOTALES</w:t>
      </w:r>
    </w:p>
    <w:p w:rsidR="004B0CCD" w:rsidRDefault="004B0CCD" w:rsidP="004B0CCD">
      <w:pPr>
        <w:pStyle w:val="Prrafodelista"/>
        <w:numPr>
          <w:ilvl w:val="0"/>
          <w:numId w:val="2"/>
        </w:numPr>
      </w:pPr>
      <w:r>
        <w:t>DEFINIR  QUE  ES FENÒMENO DE INVERSIÓN TÈRMICA</w:t>
      </w:r>
      <w:r w:rsidR="00C17C0A">
        <w:t>.( 10 PUNTOS)</w:t>
      </w:r>
    </w:p>
    <w:p w:rsidR="00336412" w:rsidRDefault="00336412" w:rsidP="004B0CCD">
      <w:pPr>
        <w:pStyle w:val="Prrafodelista"/>
        <w:numPr>
          <w:ilvl w:val="0"/>
          <w:numId w:val="2"/>
        </w:numPr>
      </w:pPr>
      <w:r>
        <w:t>DESCRIBIR 5 PARÀMETROS DE CONTROL DE CALIDAD DE AGUA SEGÚN LA LEY AMBIENTAL ECUATORIANA.</w:t>
      </w:r>
      <w:r w:rsidR="00C17C0A" w:rsidRPr="00C17C0A">
        <w:t xml:space="preserve"> </w:t>
      </w:r>
      <w:r w:rsidR="00C17C0A">
        <w:t>.( 10 PUNTOS)</w:t>
      </w:r>
    </w:p>
    <w:p w:rsidR="00336412" w:rsidRDefault="00336412" w:rsidP="004B0CCD">
      <w:pPr>
        <w:pStyle w:val="Prrafodelista"/>
        <w:numPr>
          <w:ilvl w:val="0"/>
          <w:numId w:val="2"/>
        </w:numPr>
      </w:pPr>
      <w:r>
        <w:t>EXPLICAR  QUE ES EXTERNALIDAD NEGATIVA Y DE TRES EJEMPLOS DE EXTERNALIDAD NEGATIVA</w:t>
      </w:r>
      <w:r w:rsidR="004B0CCD">
        <w:t xml:space="preserve"> RELACIONADA A LOS DESECHOS SÒLIDOS</w:t>
      </w:r>
      <w:r>
        <w:t>.</w:t>
      </w:r>
      <w:r w:rsidR="00C17C0A" w:rsidRPr="00C17C0A">
        <w:t xml:space="preserve"> </w:t>
      </w:r>
      <w:r w:rsidR="00C17C0A">
        <w:t>.( 10 PUNTOS)</w:t>
      </w:r>
    </w:p>
    <w:p w:rsidR="00336412" w:rsidRDefault="00C17C0A" w:rsidP="004B0CCD">
      <w:pPr>
        <w:pStyle w:val="Prrafodelista"/>
        <w:numPr>
          <w:ilvl w:val="0"/>
          <w:numId w:val="2"/>
        </w:numPr>
      </w:pPr>
      <w:r>
        <w:t>EXPLICAR  QUE ES EL PROTOCOLO DE KYOTO Y QUE SIGNIFICA EMISIONES PER CÀPITA COMPARADAS CON LAS EMISIONES TOTALES.</w:t>
      </w:r>
      <w:r w:rsidRPr="00C17C0A">
        <w:t xml:space="preserve"> </w:t>
      </w:r>
      <w:r>
        <w:t>( CASO NEGOCIO DE LA CONTAMINACIÓN VENDE ) ( 10 PUNTOS)</w:t>
      </w:r>
    </w:p>
    <w:p w:rsidR="004B0CCD" w:rsidRDefault="004B0CCD" w:rsidP="004B0CCD">
      <w:pPr>
        <w:pStyle w:val="Prrafodelista"/>
        <w:numPr>
          <w:ilvl w:val="0"/>
          <w:numId w:val="2"/>
        </w:numPr>
      </w:pPr>
      <w:r>
        <w:t>EXPLICAR 5  ASPECTOS E IMPACTOS AMBIENTALES DE LA INDUSTRIA EXTRACTORA DE CAL</w:t>
      </w:r>
      <w:r w:rsidR="00C17C0A">
        <w:t>.( 10 PUNTOS)</w:t>
      </w:r>
    </w:p>
    <w:p w:rsidR="004B0CCD" w:rsidRDefault="00C17C0A" w:rsidP="004B0CCD">
      <w:pPr>
        <w:pStyle w:val="Prrafodelista"/>
        <w:numPr>
          <w:ilvl w:val="0"/>
          <w:numId w:val="2"/>
        </w:numPr>
      </w:pPr>
      <w:r>
        <w:t>DIBUJAR Y  EXPLICAR QUE ES LA CURVA NIVEL DE UMBRAL .( 10 PUNTOS)</w:t>
      </w:r>
    </w:p>
    <w:p w:rsidR="00EB238D" w:rsidRDefault="00EB238D" w:rsidP="00EB238D"/>
    <w:p w:rsidR="00EB238D" w:rsidRDefault="00EB238D" w:rsidP="00EB238D"/>
    <w:p w:rsidR="00EB238D" w:rsidRDefault="00EB238D" w:rsidP="00EB238D"/>
    <w:p w:rsidR="00EB238D" w:rsidRDefault="00EB238D" w:rsidP="00EB238D"/>
    <w:p w:rsidR="00EB238D" w:rsidRDefault="00EB238D" w:rsidP="00EB238D"/>
    <w:p w:rsidR="00EB238D" w:rsidRDefault="00EB238D" w:rsidP="00EB238D"/>
    <w:p w:rsidR="00EB238D" w:rsidRDefault="00EB238D" w:rsidP="00EB238D">
      <w:r>
        <w:lastRenderedPageBreak/>
        <w:t>EXAMEN ECOLOGÍA  FINAL  (I TERMINO  2010-211)   FILA  1  EDCOM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DEL CASO DE ESTUDIO AGUAS SERVIDAS VAN A PARAR AL RIO SIN TRATAMIENTO, DESARROLLAR EL FLUJOGRAMA DE PROCESOS DE TRATAMIENTO  Y EXPLICAR EN QUE CONSISTE CADA NIVEL Y LOS ELEMENTOS QUE USA ACTUALMENTE  EL SISTEMA.( 10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QUE ES EFECTO INVERNADERO  Y  QUE AGENTES CONTAMINANTES  SON LOS RESPONSABLES DEL EFECTO INVERNADERO.( 10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LOS TRES MECANISMOS DE CONTROL ATMOSFÈRICOS, PARA QUE SIRVEN Y QUÈ TIPO CONTAMINANTES CONTROLAN CADA UNO.</w:t>
      </w:r>
      <w:r w:rsidRPr="00C17C0A">
        <w:t xml:space="preserve"> </w:t>
      </w:r>
      <w:r>
        <w:t>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MENCIONAR LISTADO DE 7 CONTAMINANTES ATMOSFÈRICOS Y COMO SE PRODUCE 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 DETALLADAMENTE 5 ASPECTOS E IMPACTOS AMBIENTALES  QUE SE OBSERVARON DURANTE EL ACCIDENTE DE CHERNOBYL.( 10 PUNTOS)</w:t>
      </w:r>
    </w:p>
    <w:p w:rsidR="00EB238D" w:rsidRDefault="00EB238D" w:rsidP="00EB238D">
      <w:pPr>
        <w:pStyle w:val="Prrafodelista"/>
        <w:numPr>
          <w:ilvl w:val="0"/>
          <w:numId w:val="3"/>
        </w:numPr>
      </w:pPr>
      <w:r>
        <w:t>EXPLICAR DETALLADAMENTE Y RAZONE : 5 PUNTOS A FAVOR Y 5 PUNTOS EN CONTRA DEL CASO DE ESTUDIO DE ENTERRAR  CO2  EN EL MAR.( 10 PUNTOS)</w:t>
      </w:r>
    </w:p>
    <w:p w:rsidR="00EB238D" w:rsidRDefault="00EB238D" w:rsidP="00EB238D"/>
    <w:p w:rsidR="00EB238D" w:rsidRDefault="00EB238D" w:rsidP="00EB238D">
      <w:r>
        <w:t>EXAMEN ECOLOGÍA  FINAL  (I TERMINO  2010-211)  FILA  2 EDCOM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DEFINIR  QUE  ES  PRETRATAMIENTO Y EL MECANISMO QUE USA  PARA  CALIDAD DE AGUAS RESIDUALES INDUSTRIALES.( 10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DESCRIBIR 5 PARÀMETROS DE CONTROL DE CALIDAD DE AGUA SEGÚN LA LEY AMBIENTAL ECUATORIANA.</w:t>
      </w:r>
      <w:r w:rsidRPr="00C17C0A">
        <w:t xml:space="preserve"> </w:t>
      </w:r>
      <w:r>
        <w:t>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EXPLICAR  QUE ES EL CONVENIO DE  ESTOCOLMO Y CUAL  ES LA FINALIDAD</w:t>
      </w:r>
      <w:r w:rsidRPr="00C17C0A">
        <w:t xml:space="preserve"> </w:t>
      </w:r>
      <w:r>
        <w:t>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EXPLICAR  QUE ES EL PROTOCOLO DE KYOTO Y QUE SIGNIFICA EMISIONES PER CÀPITA COMPARADAS CON LAS EMISIONES TOTALES.</w:t>
      </w:r>
      <w:r w:rsidRPr="00C17C0A">
        <w:t xml:space="preserve"> </w:t>
      </w:r>
      <w:r>
        <w:t>( CASO NEGOCIO DE LA CONTAMINACIÓN VENDE ) 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EXPLICAR 5  ASPECTOS E IMPACTOS AMBIENTALES DE LA INDUSTRIA EXTRACTORA DE CAL.( 10 PUNTOS)</w:t>
      </w:r>
    </w:p>
    <w:p w:rsidR="00EB238D" w:rsidRDefault="00EB238D" w:rsidP="00EB238D">
      <w:pPr>
        <w:pStyle w:val="Prrafodelista"/>
        <w:numPr>
          <w:ilvl w:val="0"/>
          <w:numId w:val="4"/>
        </w:numPr>
      </w:pPr>
      <w:r>
        <w:t>DIBUJAR Y  EXPLICAR QUE ES LA CURVA NIVEL DE UMBRAL .( 10 PUNTOS)</w:t>
      </w:r>
    </w:p>
    <w:p w:rsidR="00EB238D" w:rsidRDefault="00EB238D" w:rsidP="00EB238D"/>
    <w:p w:rsidR="00EB238D" w:rsidRDefault="00EB238D" w:rsidP="00EB238D"/>
    <w:p w:rsidR="00EB238D" w:rsidRDefault="00EB238D" w:rsidP="00EB238D"/>
    <w:sectPr w:rsidR="00EB238D" w:rsidSect="000D0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D37"/>
    <w:multiLevelType w:val="hybridMultilevel"/>
    <w:tmpl w:val="CB4E14E2"/>
    <w:lvl w:ilvl="0" w:tplc="E102B9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D1FEF"/>
    <w:multiLevelType w:val="hybridMultilevel"/>
    <w:tmpl w:val="7CA2C7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97C15"/>
    <w:multiLevelType w:val="hybridMultilevel"/>
    <w:tmpl w:val="FD040B56"/>
    <w:lvl w:ilvl="0" w:tplc="4A0C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CD0B33"/>
    <w:multiLevelType w:val="hybridMultilevel"/>
    <w:tmpl w:val="4C388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412"/>
    <w:rsid w:val="000D028C"/>
    <w:rsid w:val="00336412"/>
    <w:rsid w:val="004B0CCD"/>
    <w:rsid w:val="00743D2B"/>
    <w:rsid w:val="00C17C0A"/>
    <w:rsid w:val="00EB238D"/>
    <w:rsid w:val="00F47587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8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F956-FAB0-4226-BB27-56BA1FA5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GUAYAQUIL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dc:description/>
  <cp:lastModifiedBy>silgivar</cp:lastModifiedBy>
  <cp:revision>2</cp:revision>
  <cp:lastPrinted>2010-09-02T01:01:00Z</cp:lastPrinted>
  <dcterms:created xsi:type="dcterms:W3CDTF">2010-09-29T17:57:00Z</dcterms:created>
  <dcterms:modified xsi:type="dcterms:W3CDTF">2010-09-29T17:57:00Z</dcterms:modified>
</cp:coreProperties>
</file>