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02B">
      <w:pPr>
        <w:jc w:val="center"/>
        <w:rPr>
          <w:b/>
        </w:rPr>
      </w:pPr>
      <w:r>
        <w:rPr>
          <w:b/>
        </w:rPr>
        <w:t>LOS SERVICIOS PRIVADOS... ¡PAGA PARA VER!</w:t>
      </w:r>
    </w:p>
    <w:p w:rsidR="00000000" w:rsidRDefault="00FB602B">
      <w:r>
        <w:t>Abril 1997</w:t>
      </w:r>
    </w:p>
    <w:p w:rsidR="00000000" w:rsidRDefault="00FB602B">
      <w:pPr>
        <w:jc w:val="right"/>
      </w:pPr>
      <w:r>
        <w:t>Por: Hugo Tobar Vega</w:t>
      </w:r>
    </w:p>
    <w:p w:rsidR="00000000" w:rsidRDefault="00FB602B"/>
    <w:p w:rsidR="00000000" w:rsidRDefault="00FB602B"/>
    <w:p w:rsidR="00000000" w:rsidRDefault="00FB602B">
      <w:pPr>
        <w:jc w:val="both"/>
      </w:pPr>
      <w:r>
        <w:t>Hace unos días comenté sobre los pésimos servicios públicos que recibimos los ciudadanos de Guayaquil y del Ecuador en general;  en especial de los teléfonos y del agua potable; so</w:t>
      </w:r>
      <w:r>
        <w:t>bre el alcantarillado; la única solución es ...¡</w:t>
      </w:r>
      <w:r>
        <w:rPr>
          <w:b/>
        </w:rPr>
        <w:t>aprender a nadar</w:t>
      </w:r>
      <w:r>
        <w:t xml:space="preserve">!.  En Guayaquil el único servicio público decente LA LUZ; sigue en huelga... </w:t>
      </w:r>
      <w:r>
        <w:rPr>
          <w:b/>
        </w:rPr>
        <w:t>¡POR FAVOR HASTA CUANDO</w:t>
      </w:r>
      <w:r>
        <w:t>!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 xml:space="preserve">Desde el 25 de marzo el día del gran aguacero, el casco comercial de Guayaquil se quedó </w:t>
      </w:r>
      <w:r>
        <w:t xml:space="preserve">sin teléfonos;  a la presente fecha todavía están reparando con la mayor irresponsabilidad, indolencia y quemeimportismo.  Están habilitando teléfono por teléfono; </w:t>
      </w:r>
      <w:r>
        <w:rPr>
          <w:b/>
        </w:rPr>
        <w:t>¡siempre que les den para las colas!</w:t>
      </w:r>
      <w:r>
        <w:t>.  Si, así están haciendo.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Por otro lado, en medio de e</w:t>
      </w:r>
      <w:r>
        <w:t xml:space="preserve">stos diluvios que caen sobre el país, muchas poblaciones (Jipijapa, Pajan, Puerto López, etc..) hacen huelgas y paros pidiendo agua potable... </w:t>
      </w:r>
      <w:r>
        <w:rPr>
          <w:b/>
        </w:rPr>
        <w:t>¡muriéndonos de sed y con el agua hasta el cuello</w:t>
      </w:r>
      <w:r>
        <w:t xml:space="preserve">!.  Esto es el colmo de nuestro subdesarrollo y tercermundismo, </w:t>
      </w:r>
      <w:r>
        <w:t>no podemos de alguna forma controlar a los fenómenos naturales para poder subsistir.  Nadie ha instruido al pueblo en cortar cañas a lo largo, hacer canalones y recoger el agua como países de Asia y del Caribe lo hacen.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Si nos quejamos de los servicios pú</w:t>
      </w:r>
      <w:r>
        <w:t>blicos, en todo país por pequeño, subdesarrollado y pobre que sea; los servicios privados generalmente dan un buen servicio a un costo razonable; pero en el Ecuador los servicios privados han establecido un terrible monopolio voraz e insaciable; sin que na</w:t>
      </w:r>
      <w:r>
        <w:t>die diga nada y hacen de la vida del pobre pueblo ecuatoriano hasta cierto punto triste, sombría y sin esperanza.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 xml:space="preserve">A principios de abril hubo una gran reclamación y polémica por que el Ecuador jugaba su partido eliminatorio al mundial de Francia en Lima;  </w:t>
      </w:r>
      <w:r>
        <w:t>por primera vez el pueblo no pudo ver a su Selección, que en una jornada satisfactoria y valiente nos hizo sentir orgullosos de ser ecuatorianos (en medio de la desgracia que nos dan los servicios públicos y también los privados).  La razón fue, solo se po</w:t>
      </w:r>
      <w:r>
        <w:t>día ver en TV por Cable; y a más de eso... Pagar Para Ver.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El fútbol en los países pobres y tercermundistas de América, Asia y Africa, es un paliativo del hambre, de las enfermedades y en general de la pobreza.  Vayan a la Isla Trinitaria, al Guasmo, al C</w:t>
      </w:r>
      <w:r>
        <w:t xml:space="preserve">omité del Pueblo;  en muchas casas a más de tener una imagen de una virgen o de un santo; está un poster del Barcelona, del Emelec, de Liga, del Nacional, del  Aucas, etc.  No solo de pan vive el hombre, dice un refrán; es verdad que una </w:t>
      </w:r>
      <w:r>
        <w:lastRenderedPageBreak/>
        <w:t>persona, un pueblo</w:t>
      </w:r>
      <w:r>
        <w:t xml:space="preserve"> necesita algo por que vivir y la realidad es que la gran mayoría de ecuatorianos que viven en pobreza, lo único que tienen es su fútbol.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En Europa y USA con un ingreso per capita de 20 y 30 veces más que en Ecuador; donde las condiciones de vida del “est</w:t>
      </w:r>
      <w:r>
        <w:t>rato popular” son satisfactorias, también  tienen su fútbol con Ronaldino y también tienen su basketball con Michael Jordan, su tenis con Pete Sampras, su fútbol americano con Joe Montana; ídolos verdaderos del pueblo.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A estas estrellas en los partidos no</w:t>
      </w:r>
      <w:r>
        <w:t xml:space="preserve">rmales de campeonato, todo el pueblo los puede ver en los canales regulares de televisión; como son: la NBC, la CBS, la ABC, etc., </w:t>
      </w:r>
      <w:r>
        <w:rPr>
          <w:b/>
        </w:rPr>
        <w:t>gratis completamente gratis</w:t>
      </w:r>
      <w:r>
        <w:t xml:space="preserve"> con el simple hecho de prender el televisor.  Todo ciudadano americano que gana casi 30 veces más</w:t>
      </w:r>
      <w:r>
        <w:t xml:space="preserve"> que el ecuatoriano puede ver: el Super Bowl la final de Fútbol Americano, las Series Mundiales de béisbol, la Serie Final de la NBA, la final de la Copa Stanley de jockey; </w:t>
      </w:r>
      <w:r>
        <w:rPr>
          <w:b/>
        </w:rPr>
        <w:t>sin pagar un solo</w:t>
      </w:r>
      <w:r>
        <w:t xml:space="preserve"> </w:t>
      </w:r>
      <w:r>
        <w:rPr>
          <w:b/>
        </w:rPr>
        <w:t>centavo</w:t>
      </w:r>
      <w:r>
        <w:t>... ya que estos son EVENTOS NACIONALES, y no se permite q</w:t>
      </w:r>
      <w:r>
        <w:t>ue haya exclusividad porque lo impiden las Leyes Antimonopolio y los empresarios respetan a su pueblo.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 xml:space="preserve">En estos países ricos e industrializados lógico que tienen eventos </w:t>
      </w:r>
      <w:r>
        <w:rPr>
          <w:b/>
        </w:rPr>
        <w:t>muy especiales</w:t>
      </w:r>
      <w:r>
        <w:t xml:space="preserve"> que la televisión por Cable les cobra por el sistema PAGA PARA VER (PA</w:t>
      </w:r>
      <w:r>
        <w:t xml:space="preserve">Y PER VIEW): las peleas por los títulos mundiales de boxeo, conciertos de música o actuaciones artísticas especiales; pero esta televisión de Paga Para Ver, no se mete con su pueblo, no le quita su béisbol, no le quita su basketball y en Europa tampoco le </w:t>
      </w:r>
      <w:r>
        <w:t>quita el fútbol; por respeto... por ETICA;  y porque hay límites morales de lo que se puede hacer.  Repito, Paga Para Ver es para eventos ESPECIALISIMOS... NO PARA LO COMUN Y CORRIENTE.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La voracidad de la televisión por Cable en este país, no respeta y no</w:t>
      </w:r>
      <w:r>
        <w:t xml:space="preserve"> tiene piedad de la miseria de la pobreza de nuestro pueblo y le quita su único sustento espiritual para vivir, le quita su UNICO FUTBOL; le dice paga para ver a tu Selección cuando juega en Perú, cuando juega en Argentina, cuando juega en Colombia, etc.  </w:t>
      </w:r>
      <w:r>
        <w:t>Hay que ser comerciantes, empresarios pero no hay que ir al vampirismo a chuparle la sangre al pueblo; es demasiada voracidad que el pueblo ecuatoriano pague para ver, lo que en países ricos es gratis y libre.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 xml:space="preserve">En un país que todos los días salen noticias </w:t>
      </w:r>
      <w:r>
        <w:t xml:space="preserve">de gente muriéndose de hambre, una señora abandonada en el Salado con su hijo, de robos y atracos a los bienes del Estado; no queda nada de esperanza.  Señores empresarios, por favor no se metan con el pueblo; ya tienen suficientes ingresos con el Sistema </w:t>
      </w:r>
      <w:r>
        <w:t xml:space="preserve">de Cable establecido, (cobran casi 40 dólares, casi el doble lo que en USA paga un gringo por un servicio triple en calidad y cantidad) dejen al pobre pueblo su fútbol... ¿será igual el mundial de Francia si Ecuador clasifica? 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El colmo, en una carta diri</w:t>
      </w:r>
      <w:r>
        <w:t xml:space="preserve">gida a los suscriptores de TV por Cable, presentan un </w:t>
      </w:r>
      <w:r>
        <w:rPr>
          <w:b/>
        </w:rPr>
        <w:t>evento espectacular</w:t>
      </w:r>
      <w:r>
        <w:t>; el Campeonato Nacional de Fútbol con los partidos de: Barcelona  vs  Cuenca, Emelec vs Quevedo, Liga vs Emelec, etc.  El pueblo hace un acto solemne cada fin de semana, se entusiasm</w:t>
      </w:r>
      <w:r>
        <w:t>a para ver estos partidos...ESTO ES SU PAN.   El que vive en la Isla Trinitaria o en el Comité del Pueblo no puede pagar los 5 dólares por partido y suscribirse además a la TV por Cable que los empresarios de Cable quieren cobrar; empresarios que creen que</w:t>
      </w:r>
      <w:r>
        <w:t xml:space="preserve"> </w:t>
      </w:r>
      <w:r>
        <w:rPr>
          <w:b/>
        </w:rPr>
        <w:t xml:space="preserve">solo la ganancia justifica los medios.  </w:t>
      </w:r>
      <w:r>
        <w:t>El Ecuador será el único país del mundo donde el FÚTBOL... si el fútbol, es privilegio de RICOS.</w:t>
      </w:r>
    </w:p>
    <w:p w:rsidR="00000000" w:rsidRDefault="00FB602B">
      <w:pPr>
        <w:jc w:val="both"/>
      </w:pPr>
    </w:p>
    <w:p w:rsidR="00000000" w:rsidRDefault="00FB602B">
      <w:pPr>
        <w:jc w:val="both"/>
      </w:pPr>
      <w:r>
        <w:t>Señor Presidente de la República, Autoridades, Legisladores; por favor, hagan algo para que el pobre pueblo ecuatoria</w:t>
      </w:r>
      <w:r>
        <w:t>no tenga su fútbol domingo a domingo; ya que no tiene pan, no tiene agua, no tiene salud... miren la cantidad de paros.  Si es posible compren los Derechos, que sería el mejor regalo o subvención que el pueblo puede recibir del Estado.</w:t>
      </w:r>
    </w:p>
    <w:p w:rsidR="00000000" w:rsidRDefault="00FB602B">
      <w:pPr>
        <w:jc w:val="both"/>
      </w:pPr>
    </w:p>
    <w:p w:rsidR="00FB602B" w:rsidRDefault="00FB602B">
      <w:pPr>
        <w:jc w:val="both"/>
        <w:rPr>
          <w:b/>
        </w:rPr>
      </w:pPr>
      <w:r>
        <w:t>Bueno por último, s</w:t>
      </w:r>
      <w:r>
        <w:t>ólo me toca decir que: si así es la privatización que tanto se pide para que mejoren los servicios públicos; el futuro del pueblo ecuatoriano es realmente sombrío y sin esperanza...¡QUIEN NOS SALVARA DE ESTOS EMPRESAURIOS!</w:t>
      </w:r>
    </w:p>
    <w:sectPr w:rsidR="00FB602B">
      <w:footerReference w:type="even" r:id="rId6"/>
      <w:footerReference w:type="default" r:id="rId7"/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2B" w:rsidRDefault="00FB602B">
      <w:r>
        <w:separator/>
      </w:r>
    </w:p>
  </w:endnote>
  <w:endnote w:type="continuationSeparator" w:id="1">
    <w:p w:rsidR="00FB602B" w:rsidRDefault="00FB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02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FB60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02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FB60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2B" w:rsidRDefault="00FB602B">
      <w:r>
        <w:separator/>
      </w:r>
    </w:p>
  </w:footnote>
  <w:footnote w:type="continuationSeparator" w:id="1">
    <w:p w:rsidR="00FB602B" w:rsidRDefault="00FB6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00BC5"/>
    <w:rsid w:val="00000BC5"/>
    <w:rsid w:val="00FB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tacti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 VEGA</dc:creator>
  <cp:keywords/>
  <cp:lastModifiedBy>Administrador</cp:lastModifiedBy>
  <cp:revision>2</cp:revision>
  <cp:lastPrinted>1997-04-29T17:26:00Z</cp:lastPrinted>
  <dcterms:created xsi:type="dcterms:W3CDTF">2009-08-14T16:25:00Z</dcterms:created>
  <dcterms:modified xsi:type="dcterms:W3CDTF">2009-08-14T16:25:00Z</dcterms:modified>
</cp:coreProperties>
</file>